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6" w:rsidRPr="007F2847" w:rsidRDefault="00071FF7" w:rsidP="00E54606">
      <w:pPr>
        <w:autoSpaceDE w:val="0"/>
        <w:autoSpaceDN w:val="0"/>
        <w:adjustRightInd w:val="0"/>
        <w:spacing w:line="600" w:lineRule="exact"/>
        <w:ind w:left="198"/>
        <w:jc w:val="center"/>
        <w:rPr>
          <w:rFonts w:asciiTheme="majorEastAsia" w:eastAsiaTheme="majorEastAsia" w:hAnsiTheme="majorEastAsia" w:cs="新宋体"/>
          <w:color w:val="000000"/>
          <w:kern w:val="0"/>
          <w:sz w:val="44"/>
          <w:szCs w:val="44"/>
          <w:lang w:val="zh-CN"/>
        </w:rPr>
      </w:pPr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深圳市</w:t>
      </w:r>
      <w:proofErr w:type="gramStart"/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龙华区</w:t>
      </w:r>
      <w:proofErr w:type="gramEnd"/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人民法院</w:t>
      </w:r>
    </w:p>
    <w:p w:rsidR="004B7B3D" w:rsidRPr="007F2847" w:rsidRDefault="00071FF7" w:rsidP="00E54606">
      <w:pPr>
        <w:autoSpaceDE w:val="0"/>
        <w:autoSpaceDN w:val="0"/>
        <w:adjustRightInd w:val="0"/>
        <w:spacing w:line="600" w:lineRule="exact"/>
        <w:ind w:left="198"/>
        <w:jc w:val="center"/>
        <w:rPr>
          <w:rFonts w:asciiTheme="majorEastAsia" w:eastAsiaTheme="majorEastAsia" w:hAnsiTheme="majorEastAsia" w:cs="新宋体"/>
          <w:color w:val="000000"/>
          <w:kern w:val="0"/>
          <w:sz w:val="44"/>
          <w:szCs w:val="44"/>
          <w:lang w:val="zh-CN"/>
        </w:rPr>
      </w:pPr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关于</w:t>
      </w:r>
      <w:r w:rsidR="00A11C83"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司法委托摇号选定机构通知</w:t>
      </w:r>
    </w:p>
    <w:p w:rsidR="00414DC1" w:rsidRPr="00806FCB" w:rsidRDefault="00414DC1" w:rsidP="00806FCB">
      <w:pPr>
        <w:autoSpaceDE w:val="0"/>
        <w:autoSpaceDN w:val="0"/>
        <w:adjustRightInd w:val="0"/>
        <w:spacing w:line="520" w:lineRule="exact"/>
        <w:ind w:left="198"/>
        <w:jc w:val="center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F31696" w:rsidRPr="00806FCB" w:rsidRDefault="00F31696" w:rsidP="00806FCB">
      <w:pPr>
        <w:spacing w:line="520" w:lineRule="exact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各</w:t>
      </w:r>
      <w:r w:rsidR="003D310F" w:rsidRPr="00806FCB">
        <w:rPr>
          <w:rFonts w:ascii="仿宋" w:eastAsia="仿宋" w:hAnsi="仿宋" w:hint="eastAsia"/>
          <w:sz w:val="32"/>
          <w:szCs w:val="32"/>
        </w:rPr>
        <w:t>在册</w:t>
      </w:r>
      <w:r w:rsidR="00A11C83" w:rsidRPr="00806FCB">
        <w:rPr>
          <w:rFonts w:ascii="仿宋" w:eastAsia="仿宋" w:hAnsi="仿宋" w:hint="eastAsia"/>
          <w:sz w:val="32"/>
          <w:szCs w:val="32"/>
        </w:rPr>
        <w:t>中介结构</w:t>
      </w:r>
      <w:r w:rsidRPr="00806FCB">
        <w:rPr>
          <w:rFonts w:ascii="仿宋" w:eastAsia="仿宋" w:hAnsi="仿宋" w:hint="eastAsia"/>
          <w:sz w:val="32"/>
          <w:szCs w:val="32"/>
        </w:rPr>
        <w:t>：</w:t>
      </w:r>
    </w:p>
    <w:p w:rsidR="00F31696" w:rsidRPr="00DE1AB5" w:rsidRDefault="00F31696" w:rsidP="00806FC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根据我院近期司法委托的需要，依照我院《司法委托管理规定（试行）》的相关规定，现就近期</w:t>
      </w:r>
      <w:r w:rsidR="001918F3" w:rsidRPr="00806FCB">
        <w:rPr>
          <w:rFonts w:ascii="仿宋" w:eastAsia="仿宋" w:hAnsi="仿宋" w:hint="eastAsia"/>
          <w:sz w:val="32"/>
          <w:szCs w:val="32"/>
        </w:rPr>
        <w:t>摇号</w:t>
      </w:r>
      <w:r w:rsidRPr="00806FCB">
        <w:rPr>
          <w:rFonts w:ascii="仿宋" w:eastAsia="仿宋" w:hAnsi="仿宋" w:hint="eastAsia"/>
          <w:sz w:val="32"/>
          <w:szCs w:val="32"/>
        </w:rPr>
        <w:t>选定司法委托机构的</w:t>
      </w:r>
      <w:r w:rsidRPr="00DE1AB5">
        <w:rPr>
          <w:rFonts w:ascii="仿宋" w:eastAsia="仿宋" w:hAnsi="仿宋" w:hint="eastAsia"/>
          <w:sz w:val="32"/>
          <w:szCs w:val="32"/>
        </w:rPr>
        <w:t>工作，安排如下：</w:t>
      </w:r>
    </w:p>
    <w:p w:rsidR="00806FCB" w:rsidRPr="00DE1AB5" w:rsidRDefault="00731B7A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一、</w:t>
      </w:r>
      <w:r w:rsidR="001918F3" w:rsidRPr="00DE1AB5">
        <w:rPr>
          <w:rFonts w:ascii="仿宋" w:eastAsia="仿宋" w:hAnsi="仿宋" w:hint="eastAsia"/>
          <w:sz w:val="32"/>
          <w:szCs w:val="32"/>
        </w:rPr>
        <w:t>摇号时间</w:t>
      </w:r>
      <w:r w:rsidR="004B7B3D" w:rsidRPr="00DE1AB5">
        <w:rPr>
          <w:rFonts w:ascii="仿宋" w:eastAsia="仿宋" w:hAnsi="仿宋" w:hint="eastAsia"/>
          <w:sz w:val="32"/>
          <w:szCs w:val="32"/>
        </w:rPr>
        <w:t>：</w:t>
      </w:r>
    </w:p>
    <w:p w:rsidR="00F31696" w:rsidRPr="00DE1AB5" w:rsidRDefault="00414DC1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201</w:t>
      </w:r>
      <w:r w:rsidR="00806FCB" w:rsidRPr="00DE1AB5">
        <w:rPr>
          <w:rFonts w:ascii="仿宋" w:eastAsia="仿宋" w:hAnsi="仿宋" w:hint="eastAsia"/>
          <w:sz w:val="32"/>
          <w:szCs w:val="32"/>
        </w:rPr>
        <w:t>9</w:t>
      </w:r>
      <w:r w:rsidR="00F31696" w:rsidRPr="00DE1AB5">
        <w:rPr>
          <w:rFonts w:ascii="仿宋" w:eastAsia="仿宋" w:hAnsi="仿宋" w:hint="eastAsia"/>
          <w:sz w:val="32"/>
          <w:szCs w:val="32"/>
        </w:rPr>
        <w:t>年</w:t>
      </w:r>
      <w:r w:rsidR="00D83071">
        <w:rPr>
          <w:rFonts w:ascii="仿宋" w:eastAsia="仿宋" w:hAnsi="仿宋" w:hint="eastAsia"/>
          <w:sz w:val="32"/>
          <w:szCs w:val="32"/>
        </w:rPr>
        <w:t>9</w:t>
      </w:r>
      <w:r w:rsidR="004B7B3D" w:rsidRPr="00DE1AB5">
        <w:rPr>
          <w:rFonts w:ascii="仿宋" w:eastAsia="仿宋" w:hAnsi="仿宋" w:hint="eastAsia"/>
          <w:sz w:val="32"/>
          <w:szCs w:val="32"/>
        </w:rPr>
        <w:t>月</w:t>
      </w:r>
      <w:r w:rsidR="000558E6">
        <w:rPr>
          <w:rFonts w:ascii="仿宋" w:eastAsia="仿宋" w:hAnsi="仿宋" w:hint="eastAsia"/>
          <w:sz w:val="32"/>
          <w:szCs w:val="32"/>
        </w:rPr>
        <w:t>27</w:t>
      </w:r>
      <w:r w:rsidR="004B7B3D" w:rsidRPr="00DE1AB5">
        <w:rPr>
          <w:rFonts w:ascii="仿宋" w:eastAsia="仿宋" w:hAnsi="仿宋" w:hint="eastAsia"/>
          <w:sz w:val="32"/>
          <w:szCs w:val="32"/>
        </w:rPr>
        <w:t>日（星期</w:t>
      </w:r>
      <w:r w:rsidR="000558E6">
        <w:rPr>
          <w:rFonts w:ascii="仿宋" w:eastAsia="仿宋" w:hAnsi="仿宋" w:hint="eastAsia"/>
          <w:sz w:val="32"/>
          <w:szCs w:val="32"/>
        </w:rPr>
        <w:t>五</w:t>
      </w:r>
      <w:r w:rsidR="004B7B3D" w:rsidRPr="00DE1AB5">
        <w:rPr>
          <w:rFonts w:ascii="仿宋" w:eastAsia="仿宋" w:hAnsi="仿宋" w:hint="eastAsia"/>
          <w:sz w:val="32"/>
          <w:szCs w:val="32"/>
        </w:rPr>
        <w:t>）上午1</w:t>
      </w:r>
      <w:r w:rsidR="002A0685" w:rsidRPr="00DE1AB5">
        <w:rPr>
          <w:rFonts w:ascii="仿宋" w:eastAsia="仿宋" w:hAnsi="仿宋" w:hint="eastAsia"/>
          <w:sz w:val="32"/>
          <w:szCs w:val="32"/>
        </w:rPr>
        <w:t>0</w:t>
      </w:r>
      <w:r w:rsidR="00F31696" w:rsidRPr="00DE1AB5">
        <w:rPr>
          <w:rFonts w:ascii="仿宋" w:eastAsia="仿宋" w:hAnsi="仿宋" w:hint="eastAsia"/>
          <w:sz w:val="32"/>
          <w:szCs w:val="32"/>
        </w:rPr>
        <w:t>时</w:t>
      </w:r>
      <w:r w:rsidR="00071FF7" w:rsidRPr="00DE1AB5">
        <w:rPr>
          <w:rFonts w:ascii="仿宋" w:eastAsia="仿宋" w:hAnsi="仿宋" w:hint="eastAsia"/>
          <w:sz w:val="32"/>
          <w:szCs w:val="32"/>
        </w:rPr>
        <w:t>。</w:t>
      </w:r>
    </w:p>
    <w:p w:rsidR="00806FCB" w:rsidRPr="00DE1AB5" w:rsidRDefault="00731B7A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二、</w:t>
      </w:r>
      <w:r w:rsidR="001918F3" w:rsidRPr="00DE1AB5">
        <w:rPr>
          <w:rFonts w:ascii="仿宋" w:eastAsia="仿宋" w:hAnsi="仿宋" w:hint="eastAsia"/>
          <w:sz w:val="32"/>
          <w:szCs w:val="32"/>
        </w:rPr>
        <w:t>摇号地点：</w:t>
      </w:r>
    </w:p>
    <w:p w:rsidR="001918F3" w:rsidRPr="00DE1AB5" w:rsidRDefault="00806FCB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 w:rsidRPr="00DE1AB5">
        <w:rPr>
          <w:rFonts w:ascii="仿宋" w:eastAsia="仿宋" w:hAnsi="仿宋" w:hint="eastAsia"/>
          <w:sz w:val="32"/>
          <w:szCs w:val="32"/>
        </w:rPr>
        <w:t>龙华区</w:t>
      </w:r>
      <w:proofErr w:type="gramEnd"/>
      <w:r w:rsidRPr="00DE1AB5">
        <w:rPr>
          <w:rFonts w:ascii="仿宋" w:eastAsia="仿宋" w:hAnsi="仿宋" w:hint="eastAsia"/>
          <w:sz w:val="32"/>
          <w:szCs w:val="32"/>
        </w:rPr>
        <w:t>人民法院8</w:t>
      </w:r>
      <w:r w:rsidR="00B42095" w:rsidRPr="00DE1AB5">
        <w:rPr>
          <w:rFonts w:ascii="仿宋" w:eastAsia="仿宋" w:hAnsi="仿宋" w:hint="eastAsia"/>
          <w:sz w:val="32"/>
          <w:szCs w:val="32"/>
        </w:rPr>
        <w:t>楼</w:t>
      </w:r>
      <w:r w:rsidR="001918F3" w:rsidRPr="00DE1AB5">
        <w:rPr>
          <w:rFonts w:ascii="仿宋" w:eastAsia="仿宋" w:hAnsi="仿宋" w:hint="eastAsia"/>
          <w:sz w:val="32"/>
          <w:szCs w:val="32"/>
        </w:rPr>
        <w:t>第</w:t>
      </w:r>
      <w:r w:rsidRPr="00DE1AB5">
        <w:rPr>
          <w:rFonts w:ascii="仿宋" w:eastAsia="仿宋" w:hAnsi="仿宋" w:hint="eastAsia"/>
          <w:sz w:val="32"/>
          <w:szCs w:val="32"/>
        </w:rPr>
        <w:t>二十</w:t>
      </w:r>
      <w:r w:rsidR="001918F3" w:rsidRPr="00DE1AB5">
        <w:rPr>
          <w:rFonts w:ascii="仿宋" w:eastAsia="仿宋" w:hAnsi="仿宋" w:hint="eastAsia"/>
          <w:sz w:val="32"/>
          <w:szCs w:val="32"/>
        </w:rPr>
        <w:t>五审判庭</w:t>
      </w:r>
      <w:r w:rsidRPr="00DE1AB5">
        <w:rPr>
          <w:rFonts w:ascii="仿宋" w:eastAsia="仿宋" w:hAnsi="仿宋" w:hint="eastAsia"/>
          <w:sz w:val="32"/>
          <w:szCs w:val="32"/>
        </w:rPr>
        <w:t>。</w:t>
      </w:r>
    </w:p>
    <w:p w:rsidR="00353DA4" w:rsidRPr="002B2EF4" w:rsidRDefault="00806FCB" w:rsidP="00DE1AB5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731B7A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3DA4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摇号值班小组：</w:t>
      </w:r>
    </w:p>
    <w:p w:rsidR="00036747" w:rsidRPr="002B2EF4" w:rsidRDefault="00097FE5" w:rsidP="003609AC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3609AC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558E6" w:rsidRPr="000558E6">
        <w:rPr>
          <w:rFonts w:ascii="仿宋" w:eastAsia="仿宋" w:hAnsi="仿宋" w:hint="eastAsia"/>
          <w:color w:val="000000" w:themeColor="text1"/>
          <w:sz w:val="32"/>
          <w:szCs w:val="32"/>
        </w:rPr>
        <w:t>深圳市</w:t>
      </w:r>
      <w:proofErr w:type="gramStart"/>
      <w:r w:rsidR="000558E6" w:rsidRPr="000558E6">
        <w:rPr>
          <w:rFonts w:ascii="仿宋" w:eastAsia="仿宋" w:hAnsi="仿宋" w:hint="eastAsia"/>
          <w:color w:val="000000" w:themeColor="text1"/>
          <w:sz w:val="32"/>
          <w:szCs w:val="32"/>
        </w:rPr>
        <w:t>鹏建土地</w:t>
      </w:r>
      <w:proofErr w:type="gramEnd"/>
      <w:r w:rsidR="000558E6" w:rsidRPr="000558E6">
        <w:rPr>
          <w:rFonts w:ascii="仿宋" w:eastAsia="仿宋" w:hAnsi="仿宋" w:hint="eastAsia"/>
          <w:color w:val="000000" w:themeColor="text1"/>
          <w:sz w:val="32"/>
          <w:szCs w:val="32"/>
        </w:rPr>
        <w:t>房地产资产评估咨询有限公司</w:t>
      </w:r>
      <w:r w:rsidR="003609AC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558E6">
        <w:rPr>
          <w:rFonts w:ascii="仿宋" w:eastAsia="仿宋" w:hAnsi="仿宋" w:hint="eastAsia"/>
          <w:color w:val="000000" w:themeColor="text1"/>
          <w:sz w:val="32"/>
          <w:szCs w:val="32"/>
        </w:rPr>
        <w:t>资</w:t>
      </w:r>
      <w:r w:rsidR="0013158B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产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);</w:t>
      </w:r>
    </w:p>
    <w:p w:rsidR="00097FE5" w:rsidRPr="002B2EF4" w:rsidRDefault="00097FE5" w:rsidP="003609AC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C921FA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558E6" w:rsidRPr="000558E6">
        <w:rPr>
          <w:rFonts w:ascii="仿宋" w:eastAsia="仿宋" w:hAnsi="仿宋" w:hint="eastAsia"/>
          <w:color w:val="000000" w:themeColor="text1"/>
          <w:sz w:val="32"/>
          <w:szCs w:val="32"/>
        </w:rPr>
        <w:t>深圳市一统土地房地产评估工程咨询勘测有限公司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13158B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房产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);</w:t>
      </w:r>
    </w:p>
    <w:p w:rsidR="00097FE5" w:rsidRPr="003609AC" w:rsidRDefault="00097FE5" w:rsidP="003609A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3E5D74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proofErr w:type="gramStart"/>
      <w:r w:rsidR="000558E6" w:rsidRPr="000558E6">
        <w:rPr>
          <w:rFonts w:ascii="仿宋" w:eastAsia="仿宋" w:hAnsi="仿宋" w:hint="eastAsia"/>
          <w:color w:val="000000" w:themeColor="text1"/>
          <w:sz w:val="32"/>
          <w:szCs w:val="32"/>
        </w:rPr>
        <w:t>深圳市国量行</w:t>
      </w:r>
      <w:proofErr w:type="gramEnd"/>
      <w:r w:rsidR="000558E6" w:rsidRPr="000558E6">
        <w:rPr>
          <w:rFonts w:ascii="仿宋" w:eastAsia="仿宋" w:hAnsi="仿宋" w:hint="eastAsia"/>
          <w:color w:val="000000" w:themeColor="text1"/>
          <w:sz w:val="32"/>
          <w:szCs w:val="32"/>
        </w:rPr>
        <w:t>资产评估土地房地产估价顾问有限公司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13158B">
        <w:rPr>
          <w:rFonts w:ascii="仿宋" w:eastAsia="仿宋" w:hAnsi="仿宋" w:hint="eastAsia"/>
          <w:sz w:val="32"/>
          <w:szCs w:val="32"/>
        </w:rPr>
        <w:t>土地</w:t>
      </w:r>
      <w:r w:rsidRPr="003609AC">
        <w:rPr>
          <w:rFonts w:ascii="仿宋" w:eastAsia="仿宋" w:hAnsi="仿宋" w:hint="eastAsia"/>
          <w:sz w:val="32"/>
          <w:szCs w:val="32"/>
        </w:rPr>
        <w:t>)</w:t>
      </w:r>
      <w:r w:rsidR="00D55B48" w:rsidRPr="003609AC">
        <w:rPr>
          <w:rFonts w:ascii="仿宋" w:eastAsia="仿宋" w:hAnsi="仿宋" w:hint="eastAsia"/>
          <w:sz w:val="32"/>
          <w:szCs w:val="32"/>
        </w:rPr>
        <w:t>。</w:t>
      </w:r>
    </w:p>
    <w:p w:rsidR="00806FCB" w:rsidRPr="00DE1AB5" w:rsidRDefault="00806FCB" w:rsidP="0003674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四</w:t>
      </w:r>
      <w:r w:rsidR="00731B7A" w:rsidRPr="00DE1AB5">
        <w:rPr>
          <w:rFonts w:ascii="仿宋" w:eastAsia="仿宋" w:hAnsi="仿宋" w:hint="eastAsia"/>
          <w:sz w:val="32"/>
          <w:szCs w:val="32"/>
        </w:rPr>
        <w:t>、</w:t>
      </w:r>
      <w:r w:rsidR="007E5FD9" w:rsidRPr="00DE1AB5">
        <w:rPr>
          <w:rFonts w:ascii="仿宋" w:eastAsia="仿宋" w:hAnsi="仿宋" w:hint="eastAsia"/>
          <w:sz w:val="32"/>
          <w:szCs w:val="32"/>
        </w:rPr>
        <w:t>摇号结果</w:t>
      </w:r>
      <w:r w:rsidR="00071FF7" w:rsidRPr="00DE1AB5">
        <w:rPr>
          <w:rFonts w:ascii="仿宋" w:eastAsia="仿宋" w:hAnsi="仿宋" w:hint="eastAsia"/>
          <w:sz w:val="32"/>
          <w:szCs w:val="32"/>
        </w:rPr>
        <w:t>将</w:t>
      </w:r>
      <w:r w:rsidR="007E5FD9" w:rsidRPr="00DE1AB5">
        <w:rPr>
          <w:rFonts w:ascii="仿宋" w:eastAsia="仿宋" w:hAnsi="仿宋" w:hint="eastAsia"/>
          <w:sz w:val="32"/>
          <w:szCs w:val="32"/>
        </w:rPr>
        <w:t>在</w:t>
      </w:r>
      <w:r w:rsidR="00071FF7" w:rsidRPr="00DE1AB5">
        <w:rPr>
          <w:rFonts w:ascii="仿宋" w:eastAsia="仿宋" w:hAnsi="仿宋" w:hint="eastAsia"/>
          <w:sz w:val="32"/>
          <w:szCs w:val="32"/>
        </w:rPr>
        <w:t>我院</w:t>
      </w:r>
      <w:r w:rsidRPr="00DE1AB5">
        <w:rPr>
          <w:rFonts w:ascii="仿宋" w:eastAsia="仿宋" w:hAnsi="仿宋" w:hint="eastAsia"/>
          <w:sz w:val="32"/>
          <w:szCs w:val="32"/>
        </w:rPr>
        <w:t>官方网站</w:t>
      </w:r>
      <w:r w:rsidR="007E5FD9" w:rsidRPr="00DE1AB5">
        <w:rPr>
          <w:rFonts w:ascii="仿宋" w:eastAsia="仿宋" w:hAnsi="仿宋" w:hint="eastAsia"/>
          <w:sz w:val="32"/>
          <w:szCs w:val="32"/>
        </w:rPr>
        <w:t>公布</w:t>
      </w:r>
      <w:r w:rsidR="00E54606" w:rsidRPr="00DE1AB5">
        <w:rPr>
          <w:rFonts w:ascii="仿宋" w:eastAsia="仿宋" w:hAnsi="仿宋" w:hint="eastAsia"/>
          <w:sz w:val="32"/>
          <w:szCs w:val="32"/>
        </w:rPr>
        <w:t>。</w:t>
      </w:r>
    </w:p>
    <w:p w:rsidR="00806FCB" w:rsidRPr="00806FCB" w:rsidRDefault="00806FCB" w:rsidP="00806FCB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071FF7" w:rsidRPr="007A74E1" w:rsidRDefault="00B75768" w:rsidP="007A74E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联系</w:t>
      </w:r>
      <w:r w:rsidR="00806FCB" w:rsidRPr="00806FCB">
        <w:rPr>
          <w:rFonts w:ascii="仿宋" w:eastAsia="仿宋" w:hAnsi="仿宋" w:hint="eastAsia"/>
          <w:sz w:val="32"/>
          <w:szCs w:val="32"/>
        </w:rPr>
        <w:t>方式：</w:t>
      </w:r>
      <w:r w:rsidR="007E5FD9" w:rsidRPr="00806FCB">
        <w:rPr>
          <w:rFonts w:ascii="仿宋" w:eastAsia="仿宋" w:hAnsi="仿宋" w:hint="eastAsia"/>
          <w:sz w:val="32"/>
          <w:szCs w:val="32"/>
        </w:rPr>
        <w:t>0755-21050</w:t>
      </w:r>
      <w:r w:rsidR="00C97D7B">
        <w:rPr>
          <w:rFonts w:ascii="仿宋" w:eastAsia="仿宋" w:hAnsi="仿宋" w:hint="eastAsia"/>
          <w:sz w:val="32"/>
          <w:szCs w:val="32"/>
        </w:rPr>
        <w:t>758</w:t>
      </w:r>
      <w:r w:rsidR="007E5FD9" w:rsidRPr="00806FCB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806FCB" w:rsidRPr="00806FCB" w:rsidRDefault="00806FCB" w:rsidP="00806FCB">
      <w:pPr>
        <w:spacing w:line="520" w:lineRule="exact"/>
        <w:ind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806FCB" w:rsidRPr="00806FCB" w:rsidRDefault="00806FCB" w:rsidP="00806FCB">
      <w:pPr>
        <w:spacing w:line="520" w:lineRule="exact"/>
        <w:ind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071FF7" w:rsidRPr="00806FCB" w:rsidRDefault="00071FF7" w:rsidP="00806FCB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深圳市</w:t>
      </w:r>
      <w:proofErr w:type="gramStart"/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龙华区</w:t>
      </w:r>
      <w:proofErr w:type="gramEnd"/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人民法院</w:t>
      </w:r>
    </w:p>
    <w:p w:rsidR="00726DE9" w:rsidRPr="00DF6955" w:rsidRDefault="002A0685" w:rsidP="00DF6955">
      <w:pPr>
        <w:spacing w:line="520" w:lineRule="exact"/>
        <w:ind w:right="320"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201</w:t>
      </w:r>
      <w:r w:rsidR="00806FCB"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9</w:t>
      </w: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年</w:t>
      </w:r>
      <w:r w:rsidR="00D83071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9</w:t>
      </w: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月</w:t>
      </w:r>
      <w:r w:rsidR="000558E6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24</w:t>
      </w: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日</w:t>
      </w:r>
    </w:p>
    <w:sectPr w:rsidR="00726DE9" w:rsidRPr="00DF6955" w:rsidSect="007D71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CB" w:rsidRDefault="00AE36CB" w:rsidP="004B7B3D">
      <w:r>
        <w:separator/>
      </w:r>
    </w:p>
  </w:endnote>
  <w:endnote w:type="continuationSeparator" w:id="0">
    <w:p w:rsidR="00AE36CB" w:rsidRDefault="00AE36CB" w:rsidP="004B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CB" w:rsidRDefault="00AE36CB" w:rsidP="004B7B3D">
      <w:r>
        <w:separator/>
      </w:r>
    </w:p>
  </w:footnote>
  <w:footnote w:type="continuationSeparator" w:id="0">
    <w:p w:rsidR="00AE36CB" w:rsidRDefault="00AE36CB" w:rsidP="004B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7E5"/>
    <w:multiLevelType w:val="hybridMultilevel"/>
    <w:tmpl w:val="813A13A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88133D"/>
    <w:multiLevelType w:val="hybridMultilevel"/>
    <w:tmpl w:val="75F48B38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6F577A"/>
    <w:multiLevelType w:val="hybridMultilevel"/>
    <w:tmpl w:val="3A449C34"/>
    <w:lvl w:ilvl="0" w:tplc="10725610">
      <w:start w:val="1"/>
      <w:numFmt w:val="japaneseCounting"/>
      <w:lvlText w:val="%1、"/>
      <w:lvlJc w:val="left"/>
      <w:pPr>
        <w:ind w:left="1487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B3D"/>
    <w:rsid w:val="00002C1D"/>
    <w:rsid w:val="00036747"/>
    <w:rsid w:val="000558E6"/>
    <w:rsid w:val="000662BC"/>
    <w:rsid w:val="000713F8"/>
    <w:rsid w:val="00071FF7"/>
    <w:rsid w:val="00097FE5"/>
    <w:rsid w:val="000D1E29"/>
    <w:rsid w:val="000E782E"/>
    <w:rsid w:val="00123209"/>
    <w:rsid w:val="0013158B"/>
    <w:rsid w:val="00136304"/>
    <w:rsid w:val="001918F3"/>
    <w:rsid w:val="00211E9F"/>
    <w:rsid w:val="00227631"/>
    <w:rsid w:val="00247B5B"/>
    <w:rsid w:val="00254296"/>
    <w:rsid w:val="00275580"/>
    <w:rsid w:val="0028606B"/>
    <w:rsid w:val="002918B3"/>
    <w:rsid w:val="002A0685"/>
    <w:rsid w:val="002B2EF4"/>
    <w:rsid w:val="002B7524"/>
    <w:rsid w:val="002E0EC3"/>
    <w:rsid w:val="00303C03"/>
    <w:rsid w:val="00341051"/>
    <w:rsid w:val="0034399C"/>
    <w:rsid w:val="00353DA4"/>
    <w:rsid w:val="00354C91"/>
    <w:rsid w:val="003609AC"/>
    <w:rsid w:val="00360A27"/>
    <w:rsid w:val="003714DD"/>
    <w:rsid w:val="00394714"/>
    <w:rsid w:val="003A4E98"/>
    <w:rsid w:val="003A6FC8"/>
    <w:rsid w:val="003D310F"/>
    <w:rsid w:val="003E5D74"/>
    <w:rsid w:val="003F20D9"/>
    <w:rsid w:val="003F4AC5"/>
    <w:rsid w:val="004029B8"/>
    <w:rsid w:val="00414DC1"/>
    <w:rsid w:val="00474DD3"/>
    <w:rsid w:val="00475857"/>
    <w:rsid w:val="00475CE9"/>
    <w:rsid w:val="004822A5"/>
    <w:rsid w:val="00483209"/>
    <w:rsid w:val="004905C1"/>
    <w:rsid w:val="004B16AC"/>
    <w:rsid w:val="004B6B32"/>
    <w:rsid w:val="004B7B3D"/>
    <w:rsid w:val="004F229C"/>
    <w:rsid w:val="0057382D"/>
    <w:rsid w:val="00597C64"/>
    <w:rsid w:val="005C7458"/>
    <w:rsid w:val="005D5C0E"/>
    <w:rsid w:val="005E7F64"/>
    <w:rsid w:val="00651F34"/>
    <w:rsid w:val="00655A11"/>
    <w:rsid w:val="006B0366"/>
    <w:rsid w:val="007106E8"/>
    <w:rsid w:val="00723F5D"/>
    <w:rsid w:val="00726DE9"/>
    <w:rsid w:val="00731B7A"/>
    <w:rsid w:val="0075277F"/>
    <w:rsid w:val="00783CBE"/>
    <w:rsid w:val="007A4BB9"/>
    <w:rsid w:val="007A74E1"/>
    <w:rsid w:val="007C4E50"/>
    <w:rsid w:val="007C74D9"/>
    <w:rsid w:val="007E5FD9"/>
    <w:rsid w:val="007F2847"/>
    <w:rsid w:val="00806FCB"/>
    <w:rsid w:val="00811582"/>
    <w:rsid w:val="00815912"/>
    <w:rsid w:val="008907ED"/>
    <w:rsid w:val="008A57E3"/>
    <w:rsid w:val="008A5C93"/>
    <w:rsid w:val="008E151E"/>
    <w:rsid w:val="008E2F43"/>
    <w:rsid w:val="008E7585"/>
    <w:rsid w:val="00914474"/>
    <w:rsid w:val="009471C3"/>
    <w:rsid w:val="009B3EB2"/>
    <w:rsid w:val="009E3038"/>
    <w:rsid w:val="00A117F4"/>
    <w:rsid w:val="00A11C83"/>
    <w:rsid w:val="00A2674B"/>
    <w:rsid w:val="00A47199"/>
    <w:rsid w:val="00A47452"/>
    <w:rsid w:val="00A52703"/>
    <w:rsid w:val="00AE36CB"/>
    <w:rsid w:val="00AE3857"/>
    <w:rsid w:val="00AF06AC"/>
    <w:rsid w:val="00AF3D36"/>
    <w:rsid w:val="00B02E7E"/>
    <w:rsid w:val="00B23C27"/>
    <w:rsid w:val="00B266DF"/>
    <w:rsid w:val="00B33D0C"/>
    <w:rsid w:val="00B355C7"/>
    <w:rsid w:val="00B42095"/>
    <w:rsid w:val="00B75768"/>
    <w:rsid w:val="00BC5503"/>
    <w:rsid w:val="00BF7801"/>
    <w:rsid w:val="00C014F3"/>
    <w:rsid w:val="00C16C9C"/>
    <w:rsid w:val="00C4200C"/>
    <w:rsid w:val="00C87795"/>
    <w:rsid w:val="00C879B2"/>
    <w:rsid w:val="00C921FA"/>
    <w:rsid w:val="00C9647D"/>
    <w:rsid w:val="00C97D7B"/>
    <w:rsid w:val="00CA327C"/>
    <w:rsid w:val="00CC79F2"/>
    <w:rsid w:val="00D55B48"/>
    <w:rsid w:val="00D57837"/>
    <w:rsid w:val="00D64B80"/>
    <w:rsid w:val="00D82AA2"/>
    <w:rsid w:val="00D83071"/>
    <w:rsid w:val="00D945CB"/>
    <w:rsid w:val="00DE1AB5"/>
    <w:rsid w:val="00DE40DD"/>
    <w:rsid w:val="00DF6955"/>
    <w:rsid w:val="00E46274"/>
    <w:rsid w:val="00E509DC"/>
    <w:rsid w:val="00E5112B"/>
    <w:rsid w:val="00E54606"/>
    <w:rsid w:val="00ED0B59"/>
    <w:rsid w:val="00F31696"/>
    <w:rsid w:val="00F6688D"/>
    <w:rsid w:val="00F67254"/>
    <w:rsid w:val="00FE0A40"/>
    <w:rsid w:val="00FE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B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1447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4474"/>
  </w:style>
  <w:style w:type="paragraph" w:styleId="a6">
    <w:name w:val="List Paragraph"/>
    <w:basedOn w:val="a"/>
    <w:uiPriority w:val="34"/>
    <w:qFormat/>
    <w:rsid w:val="001918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B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1447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4474"/>
  </w:style>
  <w:style w:type="paragraph" w:styleId="a6">
    <w:name w:val="List Paragraph"/>
    <w:basedOn w:val="a"/>
    <w:uiPriority w:val="34"/>
    <w:qFormat/>
    <w:rsid w:val="001918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洪英利</cp:lastModifiedBy>
  <cp:revision>37</cp:revision>
  <cp:lastPrinted>2019-09-05T03:29:00Z</cp:lastPrinted>
  <dcterms:created xsi:type="dcterms:W3CDTF">2018-10-30T02:29:00Z</dcterms:created>
  <dcterms:modified xsi:type="dcterms:W3CDTF">2019-09-24T03:19:00Z</dcterms:modified>
</cp:coreProperties>
</file>